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DC" w:rsidRPr="00BB60DC" w:rsidRDefault="00984B11" w:rsidP="00EA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B62" w:rsidRPr="0098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biblioteki w czasie epidemii w zakresie pr</w:t>
      </w:r>
      <w:r w:rsidR="0015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zyjmowania</w:t>
      </w:r>
      <w:r w:rsidR="003A3C62" w:rsidRPr="00984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książe</w:t>
      </w:r>
      <w:r w:rsidR="00BB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w czasie konsultacji od 01.06.2020r. dla </w:t>
      </w:r>
      <w:proofErr w:type="spellStart"/>
      <w:r w:rsidR="00BB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kl.I-VIII</w:t>
      </w:r>
      <w:proofErr w:type="spellEnd"/>
    </w:p>
    <w:p w:rsidR="00EA37DC" w:rsidRPr="00071C9B" w:rsidRDefault="00BF4B62" w:rsidP="00EA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A37DC" w:rsidRPr="00614DD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zobowiązani są do noszenia maseczek, a także do zdezynfekowania rąk przy wejściu do pomieszczeń biblioteki</w:t>
      </w:r>
    </w:p>
    <w:p w:rsidR="00614DD1" w:rsidRDefault="00BF4B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14DD1" w:rsidRPr="00614DD1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Odwiedzający bibliotekę  zostaną poproszeni o pozostanie w obrębie strefy wyznaczonej w bibliotece, bez możliwości jej przekroczenia.</w:t>
      </w:r>
    </w:p>
    <w:p w:rsidR="00614DD1" w:rsidRPr="00614DD1" w:rsidRDefault="00BF4B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5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zwrotu</w:t>
      </w:r>
      <w:r w:rsidR="00614DD1" w:rsidRPr="0061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 będzi</w:t>
      </w:r>
      <w:r w:rsidR="0015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mogła przebywać 1 osoba. </w:t>
      </w:r>
    </w:p>
    <w:p w:rsidR="00EA37DC" w:rsidRDefault="00BF4B62" w:rsidP="00EA3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14DD1" w:rsidRPr="00614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osoby proszone będą o pozostanie na zewnątrz z zachowaniem bezpiecznej </w:t>
      </w:r>
      <w:r w:rsidR="00EA37DC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odległości- 2m</w:t>
      </w:r>
    </w:p>
    <w:p w:rsidR="00071C9B" w:rsidRPr="00614DD1" w:rsidRDefault="00BF4B62" w:rsidP="00071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71C9B" w:rsidRPr="000420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</w:t>
      </w:r>
      <w:r w:rsidR="00071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 czytelni.</w:t>
      </w:r>
    </w:p>
    <w:p w:rsidR="00614DD1" w:rsidRPr="00614DD1" w:rsidRDefault="00BF4B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14DD1" w:rsidRPr="00614D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mają wyraźne objawy choroby (kaszel, katar, stan podgorączkowy) proszone są o odłożenie wizyty w bibliotece do czasu ustania objawów chorobowych.</w:t>
      </w:r>
    </w:p>
    <w:p w:rsidR="007817AD" w:rsidRPr="00A83BE1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17AD" w:rsidRPr="00A83BE1">
        <w:rPr>
          <w:rFonts w:ascii="Times New Roman" w:hAnsi="Times New Roman" w:cs="Times New Roman"/>
        </w:rPr>
        <w:t xml:space="preserve">. Nauczyciel bibliotekarz ustala z dyrektorem szkoły i wychowawcą klasy zasady zwrotu książek i podręczników oraz terminy ich oddania do biblioteki szkolnej. </w:t>
      </w:r>
    </w:p>
    <w:p w:rsidR="007817AD" w:rsidRDefault="007817AD" w:rsidP="007817AD">
      <w:pPr>
        <w:pStyle w:val="Default"/>
        <w:spacing w:after="46"/>
        <w:rPr>
          <w:rFonts w:ascii="Times New Roman" w:hAnsi="Times New Roman" w:cs="Times New Roman"/>
        </w:rPr>
      </w:pPr>
    </w:p>
    <w:p w:rsidR="007817AD" w:rsidRPr="00A83BE1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817AD" w:rsidRPr="00A83BE1">
        <w:rPr>
          <w:rFonts w:ascii="Times New Roman" w:hAnsi="Times New Roman" w:cs="Times New Roman"/>
        </w:rPr>
        <w:t xml:space="preserve">. Wychowawca powiadamia rodziców przez dziennik elektroniczny lub inne kanały kontaktu o terminach zwrotów książek i podręczników oraz możliwościach ich odkupienia lub zapłacenia za książki. </w:t>
      </w:r>
    </w:p>
    <w:p w:rsidR="007817AD" w:rsidRPr="00A83BE1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817AD" w:rsidRPr="00A83BE1">
        <w:rPr>
          <w:rFonts w:ascii="Times New Roman" w:hAnsi="Times New Roman" w:cs="Times New Roman"/>
        </w:rPr>
        <w:t xml:space="preserve">. Nauczyciel bibliotekarz udostępnia rodzicom i uczniom adres email w celu kierowania zapytań o książki lub wyjaśnienia spraw dotyczących wypożyczeń. </w:t>
      </w:r>
    </w:p>
    <w:p w:rsidR="007817AD" w:rsidRDefault="007817AD" w:rsidP="007817AD">
      <w:pPr>
        <w:pStyle w:val="Default"/>
        <w:spacing w:after="46"/>
        <w:rPr>
          <w:rFonts w:ascii="Times New Roman" w:hAnsi="Times New Roman" w:cs="Times New Roman"/>
        </w:rPr>
      </w:pPr>
    </w:p>
    <w:p w:rsidR="007817AD" w:rsidRPr="00A83BE1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817AD" w:rsidRPr="00A83BE1">
        <w:rPr>
          <w:rFonts w:ascii="Times New Roman" w:hAnsi="Times New Roman" w:cs="Times New Roman"/>
        </w:rPr>
        <w:t xml:space="preserve">. 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:rsidR="00BB60DC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</w:p>
    <w:p w:rsidR="007817AD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817AD" w:rsidRPr="00A83BE1">
        <w:rPr>
          <w:rFonts w:ascii="Times New Roman" w:hAnsi="Times New Roman" w:cs="Times New Roman"/>
        </w:rPr>
        <w:t xml:space="preserve">. Za podręczniki zniszczone lub zagubione rodzice/opiekunowie prawni są zobowiązani dokonać wpłaty na podane konto w ustalonym terminie (podać numer konta i termin wpłat). </w:t>
      </w:r>
    </w:p>
    <w:p w:rsidR="007817AD" w:rsidRDefault="007817AD" w:rsidP="007817AD">
      <w:pPr>
        <w:pStyle w:val="Default"/>
        <w:spacing w:after="46"/>
        <w:rPr>
          <w:rFonts w:ascii="Times New Roman" w:hAnsi="Times New Roman" w:cs="Times New Roman"/>
        </w:rPr>
      </w:pPr>
    </w:p>
    <w:p w:rsidR="007817AD" w:rsidRPr="00A83BE1" w:rsidRDefault="00BB60DC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817AD" w:rsidRPr="00A83BE1">
        <w:rPr>
          <w:rFonts w:ascii="Times New Roman" w:hAnsi="Times New Roman" w:cs="Times New Roman"/>
        </w:rPr>
        <w:t>. Książki i podręczniki są zwracane przez uczniów/rodziców w ustalone przez dyrektora, wychowawcę i nauczyciela bibliotekarza</w:t>
      </w:r>
      <w:r w:rsidR="007817AD">
        <w:rPr>
          <w:rFonts w:ascii="Times New Roman" w:hAnsi="Times New Roman" w:cs="Times New Roman"/>
        </w:rPr>
        <w:t xml:space="preserve"> w</w:t>
      </w:r>
      <w:r w:rsidR="007817AD" w:rsidRPr="00A83BE1">
        <w:rPr>
          <w:rFonts w:ascii="Times New Roman" w:hAnsi="Times New Roman" w:cs="Times New Roman"/>
        </w:rPr>
        <w:t xml:space="preserve"> określone dni (w celu uniknięcia grupowania się osób). </w:t>
      </w:r>
    </w:p>
    <w:p w:rsidR="007817AD" w:rsidRDefault="007817AD" w:rsidP="007817AD">
      <w:pPr>
        <w:pStyle w:val="Default"/>
        <w:spacing w:after="46"/>
        <w:rPr>
          <w:rFonts w:ascii="Times New Roman" w:hAnsi="Times New Roman" w:cs="Times New Roman"/>
        </w:rPr>
      </w:pPr>
    </w:p>
    <w:p w:rsidR="007817AD" w:rsidRPr="00A83BE1" w:rsidRDefault="00D63018" w:rsidP="007817AD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817AD" w:rsidRPr="00A83BE1">
        <w:rPr>
          <w:rFonts w:ascii="Times New Roman" w:hAnsi="Times New Roman" w:cs="Times New Roman"/>
        </w:rPr>
        <w:t xml:space="preserve">. Uczeń/rodzic dokonujący zwrotu podręczników powinien być w maseczce i rękawiczkach. </w:t>
      </w:r>
    </w:p>
    <w:p w:rsidR="007817AD" w:rsidRDefault="007817AD" w:rsidP="007817AD">
      <w:pPr>
        <w:pStyle w:val="Default"/>
        <w:rPr>
          <w:rFonts w:ascii="Times New Roman" w:hAnsi="Times New Roman" w:cs="Times New Roman"/>
        </w:rPr>
      </w:pPr>
    </w:p>
    <w:p w:rsidR="007817AD" w:rsidRPr="00A83BE1" w:rsidRDefault="007817AD" w:rsidP="007817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018">
        <w:rPr>
          <w:rFonts w:ascii="Times New Roman" w:hAnsi="Times New Roman" w:cs="Times New Roman"/>
        </w:rPr>
        <w:t>4</w:t>
      </w:r>
      <w:r w:rsidRPr="00A83BE1">
        <w:rPr>
          <w:rFonts w:ascii="Times New Roman" w:hAnsi="Times New Roman" w:cs="Times New Roman"/>
        </w:rPr>
        <w:t xml:space="preserve">. Należy wyznaczyć miejsce, w którym będą zwracane książki. Jeśli biblioteka szkolna posiada niewielką przestrzeń warto wyznaczyć w porozumieniu z dyrektorem szkoły miejsce do przechowywania książek w czasie kwarantanny. W tym momencie warto zwrócić uwagę, aby pomieszczenie znajdowało się w miejscu umożliwiającym wejście osobom zwracającym </w:t>
      </w:r>
      <w:r w:rsidRPr="00A83BE1">
        <w:rPr>
          <w:rFonts w:ascii="Times New Roman" w:hAnsi="Times New Roman" w:cs="Times New Roman"/>
        </w:rPr>
        <w:lastRenderedPageBreak/>
        <w:t xml:space="preserve">książki (nauczyciel bibliotekarz uniknie ich dalszego przenoszenia po zakończeniu kwarantanny). </w:t>
      </w:r>
    </w:p>
    <w:p w:rsidR="007817AD" w:rsidRPr="00A83BE1" w:rsidRDefault="00D63018" w:rsidP="007817AD">
      <w:pPr>
        <w:pStyle w:val="Default"/>
        <w:spacing w:after="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7817AD" w:rsidRPr="00A83BE1">
        <w:rPr>
          <w:rFonts w:ascii="Times New Roman" w:hAnsi="Times New Roman" w:cs="Times New Roman"/>
          <w:color w:val="auto"/>
        </w:rPr>
        <w:t xml:space="preserve">. Nauczyciel bibliotekarz wyznacza miejsce składowania oddawanych książek (pomieszczenie, skrzynia, pudła, wyznaczone regały, itp.). Należy pamiętać również, aby składowane książki były oznaczone datą, w której zostały przyjęte. Ułatwi to prace związane z zalecanym terminem przechowywania zbiorów w kwarantannie, a następnie ich udostępniania. </w:t>
      </w:r>
    </w:p>
    <w:p w:rsidR="007817AD" w:rsidRDefault="007817AD" w:rsidP="007817AD">
      <w:pPr>
        <w:pStyle w:val="Default"/>
        <w:rPr>
          <w:rFonts w:ascii="Times New Roman" w:hAnsi="Times New Roman" w:cs="Times New Roman"/>
          <w:color w:val="auto"/>
        </w:rPr>
      </w:pPr>
    </w:p>
    <w:p w:rsidR="007817AD" w:rsidRPr="00A83BE1" w:rsidRDefault="00D63018" w:rsidP="007817A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7817AD" w:rsidRPr="00A83BE1">
        <w:rPr>
          <w:rFonts w:ascii="Times New Roman" w:hAnsi="Times New Roman" w:cs="Times New Roman"/>
          <w:color w:val="auto"/>
        </w:rPr>
        <w:t xml:space="preserve">. Osoby dokonujące zwrotu książek muszą być poinformowane o określonym sposobie przekazania zbiorów, np. </w:t>
      </w:r>
    </w:p>
    <w:p w:rsidR="007817AD" w:rsidRPr="00A83BE1" w:rsidRDefault="007817AD" w:rsidP="007817AD">
      <w:pPr>
        <w:pStyle w:val="Default"/>
        <w:rPr>
          <w:rFonts w:ascii="Times New Roman" w:hAnsi="Times New Roman" w:cs="Times New Roman"/>
          <w:color w:val="auto"/>
        </w:rPr>
      </w:pPr>
      <w:r w:rsidRPr="00A83BE1">
        <w:rPr>
          <w:rFonts w:ascii="Times New Roman" w:hAnsi="Times New Roman" w:cs="Times New Roman"/>
          <w:color w:val="auto"/>
        </w:rPr>
        <w:t xml:space="preserve">- podręczniki zapakowane w reklamówkach należy opisać na zewnątrz: imię, nazwisko ucznia, klasa. Książki przynoszone są do szkoły, a zwrot potwierdzony jest podpisem (własnym długopisem) na liście udostępnionej przez nauczyciela. </w:t>
      </w:r>
    </w:p>
    <w:p w:rsidR="00D63018" w:rsidRDefault="00D63018" w:rsidP="007817AD">
      <w:pPr>
        <w:pStyle w:val="Default"/>
        <w:rPr>
          <w:rFonts w:ascii="Times New Roman" w:hAnsi="Times New Roman" w:cs="Times New Roman"/>
          <w:color w:val="auto"/>
        </w:rPr>
      </w:pPr>
    </w:p>
    <w:p w:rsidR="007817AD" w:rsidRPr="00A83BE1" w:rsidRDefault="00D63018" w:rsidP="007817A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 K</w:t>
      </w:r>
      <w:r w:rsidR="007817AD" w:rsidRPr="00A83BE1">
        <w:rPr>
          <w:rFonts w:ascii="Times New Roman" w:hAnsi="Times New Roman" w:cs="Times New Roman"/>
          <w:color w:val="auto"/>
        </w:rPr>
        <w:t xml:space="preserve">siążki wraz z podpisaną kartą informacyjną (imię i nazwisko ucznia, klasa, numer telefonu rodzica lub adres email) zostają zapakowane do folii ochronnej; następnie są odkładane w sposób wskazany przez nauczyciela bibliotekarza w określonym pomieszczeniu. </w:t>
      </w:r>
    </w:p>
    <w:p w:rsidR="007817AD" w:rsidRPr="00A83BE1" w:rsidRDefault="007817AD" w:rsidP="007817AD">
      <w:pPr>
        <w:pStyle w:val="Default"/>
        <w:rPr>
          <w:rFonts w:ascii="Times New Roman" w:hAnsi="Times New Roman" w:cs="Times New Roman"/>
          <w:color w:val="auto"/>
        </w:rPr>
      </w:pPr>
      <w:r w:rsidRPr="00A83BE1">
        <w:rPr>
          <w:rFonts w:ascii="Times New Roman" w:hAnsi="Times New Roman" w:cs="Times New Roman"/>
          <w:color w:val="auto"/>
        </w:rPr>
        <w:t>- po ustaleniu terminu spotkania nauczyciel bibliotekarz wra</w:t>
      </w:r>
      <w:r w:rsidR="00BB60DC">
        <w:rPr>
          <w:rFonts w:ascii="Times New Roman" w:hAnsi="Times New Roman" w:cs="Times New Roman"/>
          <w:color w:val="auto"/>
        </w:rPr>
        <w:t>z z wychowawcą przeznacza odpowiednią ilość</w:t>
      </w:r>
      <w:r w:rsidRPr="00A83BE1">
        <w:rPr>
          <w:rFonts w:ascii="Times New Roman" w:hAnsi="Times New Roman" w:cs="Times New Roman"/>
          <w:color w:val="auto"/>
        </w:rPr>
        <w:t xml:space="preserve"> min</w:t>
      </w:r>
      <w:r w:rsidR="00BB60DC">
        <w:rPr>
          <w:rFonts w:ascii="Times New Roman" w:hAnsi="Times New Roman" w:cs="Times New Roman"/>
          <w:color w:val="auto"/>
        </w:rPr>
        <w:t>ut</w:t>
      </w:r>
      <w:r w:rsidRPr="00A83BE1">
        <w:rPr>
          <w:rFonts w:ascii="Times New Roman" w:hAnsi="Times New Roman" w:cs="Times New Roman"/>
          <w:color w:val="auto"/>
        </w:rPr>
        <w:t xml:space="preserve"> na każdego ucznia np. zgodnie z numerem ucznia w dzienniku. </w:t>
      </w:r>
    </w:p>
    <w:p w:rsidR="007817AD" w:rsidRDefault="007817AD" w:rsidP="007817AD">
      <w:pPr>
        <w:pStyle w:val="Default"/>
        <w:rPr>
          <w:rFonts w:ascii="Times New Roman" w:hAnsi="Times New Roman" w:cs="Times New Roman"/>
          <w:color w:val="auto"/>
        </w:rPr>
      </w:pPr>
    </w:p>
    <w:p w:rsidR="007817AD" w:rsidRPr="00A83BE1" w:rsidRDefault="00D63018" w:rsidP="007817A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7817AD" w:rsidRPr="00A83BE1">
        <w:rPr>
          <w:rFonts w:ascii="Times New Roman" w:hAnsi="Times New Roman" w:cs="Times New Roman"/>
          <w:color w:val="auto"/>
        </w:rPr>
        <w:t xml:space="preserve">. 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 </w:t>
      </w:r>
    </w:p>
    <w:p w:rsidR="007817AD" w:rsidRPr="00A83BE1" w:rsidRDefault="007817AD" w:rsidP="007817AD">
      <w:pPr>
        <w:rPr>
          <w:rFonts w:ascii="Times New Roman" w:hAnsi="Times New Roman" w:cs="Times New Roman"/>
          <w:sz w:val="24"/>
          <w:szCs w:val="24"/>
        </w:rPr>
      </w:pPr>
    </w:p>
    <w:p w:rsidR="007817AD" w:rsidRPr="00A83BE1" w:rsidRDefault="007817AD" w:rsidP="007817AD">
      <w:pPr>
        <w:pStyle w:val="Default"/>
        <w:rPr>
          <w:rFonts w:ascii="Times New Roman" w:hAnsi="Times New Roman" w:cs="Times New Roman"/>
        </w:rPr>
      </w:pPr>
    </w:p>
    <w:p w:rsidR="007817AD" w:rsidRPr="00A83BE1" w:rsidRDefault="007817AD" w:rsidP="0078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17AD" w:rsidRDefault="007817AD" w:rsidP="007817AD"/>
    <w:p w:rsidR="007817AD" w:rsidRDefault="007817AD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C62" w:rsidRDefault="003A3C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C62" w:rsidRDefault="003A3C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C62" w:rsidRPr="003A3C62" w:rsidRDefault="003A3C62" w:rsidP="0061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3A3C62" w:rsidRPr="003A3C62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D41"/>
    <w:multiLevelType w:val="multilevel"/>
    <w:tmpl w:val="2A0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3013D"/>
    <w:multiLevelType w:val="multilevel"/>
    <w:tmpl w:val="7F508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61AD"/>
    <w:multiLevelType w:val="multilevel"/>
    <w:tmpl w:val="FF0E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373E"/>
    <w:multiLevelType w:val="multilevel"/>
    <w:tmpl w:val="20B6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808D6"/>
    <w:multiLevelType w:val="hybridMultilevel"/>
    <w:tmpl w:val="A51CCB20"/>
    <w:lvl w:ilvl="0" w:tplc="A158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DD1"/>
    <w:rsid w:val="00042051"/>
    <w:rsid w:val="00071C9B"/>
    <w:rsid w:val="00121F91"/>
    <w:rsid w:val="00143312"/>
    <w:rsid w:val="00151E49"/>
    <w:rsid w:val="001A497F"/>
    <w:rsid w:val="002E6DE0"/>
    <w:rsid w:val="003A3C62"/>
    <w:rsid w:val="0054474E"/>
    <w:rsid w:val="00553D6C"/>
    <w:rsid w:val="00614DD1"/>
    <w:rsid w:val="00722E41"/>
    <w:rsid w:val="007817AD"/>
    <w:rsid w:val="007F5B05"/>
    <w:rsid w:val="00984B11"/>
    <w:rsid w:val="009A7D80"/>
    <w:rsid w:val="00A63CCE"/>
    <w:rsid w:val="00B47A32"/>
    <w:rsid w:val="00B560E1"/>
    <w:rsid w:val="00BB60DC"/>
    <w:rsid w:val="00BD21F7"/>
    <w:rsid w:val="00BF4B62"/>
    <w:rsid w:val="00CB2DEB"/>
    <w:rsid w:val="00D63018"/>
    <w:rsid w:val="00D65FEE"/>
    <w:rsid w:val="00DC4B1D"/>
    <w:rsid w:val="00E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4D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1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22</cp:revision>
  <dcterms:created xsi:type="dcterms:W3CDTF">2020-05-21T07:36:00Z</dcterms:created>
  <dcterms:modified xsi:type="dcterms:W3CDTF">2020-05-25T17:09:00Z</dcterms:modified>
</cp:coreProperties>
</file>